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4EBC" w14:textId="77777777" w:rsidR="00C2319D" w:rsidRPr="00030274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bookmarkStart w:id="0" w:name="_Hlk187681366"/>
      <w:r w:rsidRPr="00030274">
        <w:rPr>
          <w:rFonts w:ascii="Arial" w:hAnsi="Arial" w:cs="Arial"/>
          <w:sz w:val="24"/>
          <w:szCs w:val="24"/>
          <w:lang w:val="mn-MN"/>
        </w:rPr>
        <w:t>Аймгийн Засаг даргын 2025 оны</w:t>
      </w:r>
    </w:p>
    <w:p w14:paraId="697CB00F" w14:textId="0E27EC44" w:rsidR="00C2319D" w:rsidRPr="00030274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030274">
        <w:rPr>
          <w:rFonts w:ascii="Arial" w:hAnsi="Arial" w:cs="Arial"/>
          <w:sz w:val="24"/>
          <w:szCs w:val="24"/>
          <w:lang w:val="mn-MN"/>
        </w:rPr>
        <w:t xml:space="preserve"> ..... д</w:t>
      </w:r>
      <w:r w:rsidR="00AA3CC2" w:rsidRPr="00030274">
        <w:rPr>
          <w:rFonts w:ascii="Arial" w:hAnsi="Arial" w:cs="Arial"/>
          <w:sz w:val="24"/>
          <w:szCs w:val="24"/>
          <w:lang w:val="mn-MN"/>
        </w:rPr>
        <w:t>угаа</w:t>
      </w:r>
      <w:r w:rsidRPr="00030274">
        <w:rPr>
          <w:rFonts w:ascii="Arial" w:hAnsi="Arial" w:cs="Arial"/>
          <w:sz w:val="24"/>
          <w:szCs w:val="24"/>
          <w:lang w:val="mn-MN"/>
        </w:rPr>
        <w:t xml:space="preserve">р сарын ....-ны өдрийн </w:t>
      </w:r>
    </w:p>
    <w:p w14:paraId="1E5F0187" w14:textId="17A87D7F" w:rsidR="00AA3CC2" w:rsidRPr="00030274" w:rsidRDefault="00C2319D" w:rsidP="00AA3CC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030274">
        <w:rPr>
          <w:rFonts w:ascii="Arial" w:hAnsi="Arial" w:cs="Arial"/>
          <w:sz w:val="24"/>
          <w:szCs w:val="24"/>
          <w:lang w:val="mn-MN"/>
        </w:rPr>
        <w:t>....... дугаар захирамжийн хавсралт</w:t>
      </w:r>
    </w:p>
    <w:p w14:paraId="35E32AFB" w14:textId="66F4C1B6" w:rsidR="00AA3CC2" w:rsidRPr="00030274" w:rsidRDefault="00AA3CC2" w:rsidP="00AA3CC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6B85DD9" w14:textId="77777777" w:rsidR="00AA3CC2" w:rsidRPr="00030274" w:rsidRDefault="00AA3CC2" w:rsidP="00AA3CC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8B1572" w14:textId="4268AC41" w:rsidR="00AA3CC2" w:rsidRPr="00030274" w:rsidRDefault="00AA3CC2" w:rsidP="00AA3CC2">
      <w:pPr>
        <w:spacing w:after="0" w:line="240" w:lineRule="auto"/>
        <w:jc w:val="center"/>
        <w:rPr>
          <w:rFonts w:ascii="Arial" w:hAnsi="Arial"/>
          <w:sz w:val="24"/>
          <w:szCs w:val="24"/>
          <w:lang w:val="mn-MN" w:bidi="mn-Mong-MN"/>
        </w:rPr>
      </w:pPr>
      <w:r w:rsidRPr="00030274">
        <w:rPr>
          <w:rFonts w:ascii="Arial" w:hAnsi="Arial"/>
          <w:sz w:val="24"/>
          <w:szCs w:val="24"/>
          <w:lang w:val="mn-MN" w:bidi="mn-Mong-MN"/>
        </w:rPr>
        <w:t xml:space="preserve">ХҮНСНИЙ АЮУЛГҮЙ БАЙДЛЫГ ШАЛГАХ ХЯНАЛТ </w:t>
      </w:r>
    </w:p>
    <w:p w14:paraId="46A9939E" w14:textId="103705BF" w:rsidR="00AA3CC2" w:rsidRPr="00030274" w:rsidRDefault="00AA3CC2" w:rsidP="00AA3CC2">
      <w:pPr>
        <w:spacing w:after="0" w:line="240" w:lineRule="auto"/>
        <w:jc w:val="center"/>
        <w:rPr>
          <w:rFonts w:ascii="Arial" w:hAnsi="Arial"/>
          <w:sz w:val="24"/>
          <w:szCs w:val="24"/>
          <w:lang w:val="mn-MN" w:bidi="mn-Mong-MN"/>
        </w:rPr>
      </w:pPr>
      <w:r w:rsidRPr="00030274">
        <w:rPr>
          <w:rFonts w:ascii="Arial" w:hAnsi="Arial"/>
          <w:sz w:val="24"/>
          <w:szCs w:val="24"/>
          <w:lang w:val="mn-MN" w:bidi="mn-Mong-MN"/>
        </w:rPr>
        <w:t>ШАЛГАЛТЫН АЖЛЫН ХЭСГИЙН БҮРЭЛДЭХҮҮН</w:t>
      </w:r>
    </w:p>
    <w:p w14:paraId="3483B238" w14:textId="77777777" w:rsidR="00AA3CC2" w:rsidRPr="00030274" w:rsidRDefault="00AA3CC2" w:rsidP="00AA3CC2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mn-MN" w:bidi="mn-Mong-M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AA3CC2" w:rsidRPr="00030274" w14:paraId="747423AC" w14:textId="77777777" w:rsidTr="00AA3CC2">
        <w:trPr>
          <w:trHeight w:val="952"/>
        </w:trPr>
        <w:tc>
          <w:tcPr>
            <w:tcW w:w="3964" w:type="dxa"/>
          </w:tcPr>
          <w:p w14:paraId="37FE2ED0" w14:textId="11717076" w:rsidR="00AA3CC2" w:rsidRPr="00030274" w:rsidRDefault="00AA3CC2" w:rsidP="00AA3CC2">
            <w:pPr>
              <w:jc w:val="both"/>
              <w:rPr>
                <w:rFonts w:ascii="Arial" w:hAnsi="Arial"/>
                <w:sz w:val="24"/>
                <w:szCs w:val="24"/>
                <w:lang w:val="mn-MN" w:bidi="mn-Mong-MN"/>
              </w:rPr>
            </w:pP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>Хяналт шалгалтын Ажлын хэсгийн дарга:</w:t>
            </w: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ab/>
            </w:r>
          </w:p>
        </w:tc>
        <w:tc>
          <w:tcPr>
            <w:tcW w:w="5381" w:type="dxa"/>
          </w:tcPr>
          <w:p w14:paraId="38661BE0" w14:textId="77777777" w:rsidR="00AA3CC2" w:rsidRPr="00030274" w:rsidRDefault="00AA3CC2" w:rsidP="00AA3CC2">
            <w:pPr>
              <w:jc w:val="both"/>
              <w:rPr>
                <w:rFonts w:ascii="Arial" w:hAnsi="Arial"/>
                <w:sz w:val="24"/>
                <w:szCs w:val="24"/>
                <w:lang w:val="mn-MN" w:bidi="mn-Mong-MN"/>
              </w:rPr>
            </w:pP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>Ш.Өлзийбаяр (Аймгийн Засаг даргын Тамгын газрын Салбарын хяналт, зохицуулалтын хэлтсийн дарга)</w:t>
            </w:r>
          </w:p>
          <w:p w14:paraId="2D56C299" w14:textId="7D68CBF9" w:rsidR="00AA3CC2" w:rsidRPr="00030274" w:rsidRDefault="00AA3CC2" w:rsidP="00AA3CC2">
            <w:pPr>
              <w:jc w:val="both"/>
              <w:rPr>
                <w:rFonts w:ascii="Arial" w:hAnsi="Arial"/>
                <w:sz w:val="16"/>
                <w:szCs w:val="16"/>
                <w:lang w:val="mn-MN" w:bidi="mn-Mong-MN"/>
              </w:rPr>
            </w:pPr>
          </w:p>
        </w:tc>
      </w:tr>
      <w:tr w:rsidR="00AA3CC2" w:rsidRPr="00030274" w14:paraId="4E3D6215" w14:textId="77777777" w:rsidTr="00AA3CC2">
        <w:tc>
          <w:tcPr>
            <w:tcW w:w="3964" w:type="dxa"/>
          </w:tcPr>
          <w:p w14:paraId="26897140" w14:textId="6C74B60B" w:rsidR="00AA3CC2" w:rsidRPr="00030274" w:rsidRDefault="00AA3CC2" w:rsidP="00AA3CC2">
            <w:pPr>
              <w:rPr>
                <w:rFonts w:ascii="Arial" w:hAnsi="Arial"/>
                <w:szCs w:val="28"/>
                <w:lang w:val="mn-MN" w:bidi="mn-Mong-MN"/>
              </w:rPr>
            </w:pP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>Гишүүд:</w:t>
            </w:r>
          </w:p>
        </w:tc>
        <w:tc>
          <w:tcPr>
            <w:tcW w:w="5381" w:type="dxa"/>
          </w:tcPr>
          <w:p w14:paraId="47646736" w14:textId="77777777" w:rsidR="00AA3CC2" w:rsidRPr="00030274" w:rsidRDefault="00AA3CC2" w:rsidP="00AA3CC2">
            <w:pPr>
              <w:jc w:val="both"/>
              <w:rPr>
                <w:rFonts w:ascii="Arial" w:hAnsi="Arial"/>
                <w:sz w:val="24"/>
                <w:szCs w:val="24"/>
                <w:lang w:val="mn-MN" w:bidi="mn-Mong-MN"/>
              </w:rPr>
            </w:pP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>П.Алтанжаргал (Хүнс, хөдөө аж ахуйн газрын Таримал ургамлын үр сортын хяналтын улсын ахлах байцаагч)</w:t>
            </w:r>
          </w:p>
          <w:p w14:paraId="01CA7028" w14:textId="75DA00FA" w:rsidR="00AA3CC2" w:rsidRPr="00030274" w:rsidRDefault="00AA3CC2" w:rsidP="00AA3CC2">
            <w:pPr>
              <w:jc w:val="both"/>
              <w:rPr>
                <w:rFonts w:ascii="Arial" w:hAnsi="Arial"/>
                <w:sz w:val="16"/>
                <w:szCs w:val="16"/>
                <w:lang w:val="mn-MN" w:bidi="mn-Mong-MN"/>
              </w:rPr>
            </w:pPr>
          </w:p>
        </w:tc>
      </w:tr>
      <w:tr w:rsidR="00AA3CC2" w:rsidRPr="00030274" w14:paraId="38567E24" w14:textId="77777777" w:rsidTr="00AA3CC2">
        <w:tc>
          <w:tcPr>
            <w:tcW w:w="3964" w:type="dxa"/>
          </w:tcPr>
          <w:p w14:paraId="23E89846" w14:textId="77777777" w:rsidR="00AA3CC2" w:rsidRPr="00030274" w:rsidRDefault="00AA3CC2" w:rsidP="00AA3CC2">
            <w:pPr>
              <w:jc w:val="center"/>
              <w:rPr>
                <w:rFonts w:ascii="Arial" w:hAnsi="Arial"/>
                <w:szCs w:val="28"/>
                <w:lang w:val="mn-MN" w:bidi="mn-Mong-MN"/>
              </w:rPr>
            </w:pPr>
          </w:p>
        </w:tc>
        <w:tc>
          <w:tcPr>
            <w:tcW w:w="5381" w:type="dxa"/>
          </w:tcPr>
          <w:p w14:paraId="643A62BD" w14:textId="77777777" w:rsidR="00AA3CC2" w:rsidRPr="00030274" w:rsidRDefault="00AA3CC2" w:rsidP="00AA3CC2">
            <w:pPr>
              <w:jc w:val="both"/>
              <w:rPr>
                <w:rFonts w:ascii="Arial" w:hAnsi="Arial"/>
                <w:sz w:val="24"/>
                <w:szCs w:val="24"/>
                <w:lang w:val="mn-MN" w:bidi="mn-Mong-MN"/>
              </w:rPr>
            </w:pP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>Э.Даринчулуун (Хүнс, хөдөө аж ахуйн газрын Хүнсний чанар, стандартын хяналтын улсын байцаагч)</w:t>
            </w:r>
          </w:p>
          <w:p w14:paraId="2D267B57" w14:textId="2252F980" w:rsidR="00AA3CC2" w:rsidRPr="00030274" w:rsidRDefault="00AA3CC2" w:rsidP="00AA3CC2">
            <w:pPr>
              <w:jc w:val="both"/>
              <w:rPr>
                <w:rFonts w:ascii="Arial" w:hAnsi="Arial"/>
                <w:sz w:val="16"/>
                <w:szCs w:val="16"/>
                <w:lang w:val="mn-MN" w:bidi="mn-Mong-MN"/>
              </w:rPr>
            </w:pPr>
          </w:p>
        </w:tc>
      </w:tr>
      <w:tr w:rsidR="00AA3CC2" w:rsidRPr="00030274" w14:paraId="207440E1" w14:textId="77777777" w:rsidTr="00AA3CC2">
        <w:tc>
          <w:tcPr>
            <w:tcW w:w="3964" w:type="dxa"/>
          </w:tcPr>
          <w:p w14:paraId="6931F422" w14:textId="77777777" w:rsidR="00AA3CC2" w:rsidRPr="00030274" w:rsidRDefault="00AA3CC2" w:rsidP="00AA3CC2">
            <w:pPr>
              <w:jc w:val="center"/>
              <w:rPr>
                <w:rFonts w:ascii="Arial" w:hAnsi="Arial"/>
                <w:szCs w:val="28"/>
                <w:lang w:val="mn-MN" w:bidi="mn-Mong-MN"/>
              </w:rPr>
            </w:pPr>
          </w:p>
        </w:tc>
        <w:tc>
          <w:tcPr>
            <w:tcW w:w="5381" w:type="dxa"/>
          </w:tcPr>
          <w:p w14:paraId="10624299" w14:textId="77777777" w:rsidR="00AA3CC2" w:rsidRPr="00030274" w:rsidRDefault="00AA3CC2" w:rsidP="00AA3CC2">
            <w:pPr>
              <w:jc w:val="both"/>
              <w:rPr>
                <w:rFonts w:ascii="Arial" w:hAnsi="Arial"/>
                <w:sz w:val="24"/>
                <w:szCs w:val="24"/>
                <w:lang w:val="mn-MN" w:bidi="mn-Mong-MN"/>
              </w:rPr>
            </w:pP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>Д.Ариунаа (Хүнс, хөдөө аж ахуйн газрын Хүнсний чанар, стандартын хяналтын улсын байцаагч)</w:t>
            </w:r>
          </w:p>
          <w:p w14:paraId="3C6F9A03" w14:textId="0BB3EB9B" w:rsidR="00AA3CC2" w:rsidRPr="00030274" w:rsidRDefault="00AA3CC2" w:rsidP="00AA3CC2">
            <w:pPr>
              <w:jc w:val="both"/>
              <w:rPr>
                <w:rFonts w:ascii="Arial" w:hAnsi="Arial"/>
                <w:sz w:val="16"/>
                <w:szCs w:val="16"/>
                <w:lang w:val="mn-MN" w:bidi="mn-Mong-MN"/>
              </w:rPr>
            </w:pPr>
          </w:p>
        </w:tc>
      </w:tr>
      <w:tr w:rsidR="00AA3CC2" w:rsidRPr="00030274" w14:paraId="0B9536BD" w14:textId="77777777" w:rsidTr="00AA3CC2">
        <w:tc>
          <w:tcPr>
            <w:tcW w:w="3964" w:type="dxa"/>
          </w:tcPr>
          <w:p w14:paraId="793868EB" w14:textId="77777777" w:rsidR="00AA3CC2" w:rsidRPr="00030274" w:rsidRDefault="00AA3CC2" w:rsidP="00AA3CC2">
            <w:pPr>
              <w:jc w:val="center"/>
              <w:rPr>
                <w:rFonts w:ascii="Arial" w:hAnsi="Arial"/>
                <w:szCs w:val="28"/>
                <w:lang w:val="mn-MN" w:bidi="mn-Mong-MN"/>
              </w:rPr>
            </w:pPr>
          </w:p>
        </w:tc>
        <w:tc>
          <w:tcPr>
            <w:tcW w:w="5381" w:type="dxa"/>
          </w:tcPr>
          <w:p w14:paraId="2194D26A" w14:textId="77777777" w:rsidR="00AA3CC2" w:rsidRPr="00030274" w:rsidRDefault="00AA3CC2" w:rsidP="00AA3CC2">
            <w:pPr>
              <w:jc w:val="both"/>
              <w:rPr>
                <w:rFonts w:ascii="Arial" w:hAnsi="Arial"/>
                <w:sz w:val="24"/>
                <w:szCs w:val="24"/>
                <w:lang w:val="mn-MN" w:bidi="mn-Mong-MN"/>
              </w:rPr>
            </w:pP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 xml:space="preserve">С.Эрдэнэтунгалаг </w:t>
            </w:r>
            <w:r w:rsidRPr="00030274">
              <w:rPr>
                <w:rFonts w:ascii="Arial" w:hAnsi="Arial" w:hint="cs"/>
                <w:sz w:val="24"/>
                <w:szCs w:val="24"/>
                <w:cs/>
                <w:lang w:val="mn-MN" w:bidi="mn-Mong-MN"/>
              </w:rPr>
              <w:t>(</w:t>
            </w: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>Эрүүл мэндийн газрын Эрүүл ахуй, халдвар хамгааллын хяналтын улсын байцаагч)</w:t>
            </w:r>
          </w:p>
          <w:p w14:paraId="041DF038" w14:textId="6FDA379F" w:rsidR="00AA3CC2" w:rsidRPr="00030274" w:rsidRDefault="00AA3CC2" w:rsidP="00AA3CC2">
            <w:pPr>
              <w:jc w:val="both"/>
              <w:rPr>
                <w:rFonts w:ascii="Arial" w:hAnsi="Arial"/>
                <w:sz w:val="16"/>
                <w:szCs w:val="16"/>
                <w:lang w:val="mn-MN" w:bidi="mn-Mong-MN"/>
              </w:rPr>
            </w:pPr>
          </w:p>
        </w:tc>
      </w:tr>
      <w:tr w:rsidR="00AA3CC2" w:rsidRPr="00030274" w14:paraId="193AC4EE" w14:textId="77777777" w:rsidTr="00AA3CC2">
        <w:tc>
          <w:tcPr>
            <w:tcW w:w="3964" w:type="dxa"/>
          </w:tcPr>
          <w:p w14:paraId="58DC0BC0" w14:textId="77777777" w:rsidR="00AA3CC2" w:rsidRPr="00030274" w:rsidRDefault="00AA3CC2" w:rsidP="00AA3CC2">
            <w:pPr>
              <w:jc w:val="center"/>
              <w:rPr>
                <w:rFonts w:ascii="Arial" w:hAnsi="Arial"/>
                <w:szCs w:val="28"/>
                <w:lang w:val="mn-MN" w:bidi="mn-Mong-MN"/>
              </w:rPr>
            </w:pPr>
          </w:p>
        </w:tc>
        <w:tc>
          <w:tcPr>
            <w:tcW w:w="5381" w:type="dxa"/>
          </w:tcPr>
          <w:p w14:paraId="2788BC7B" w14:textId="77777777" w:rsidR="00AA3CC2" w:rsidRPr="00030274" w:rsidRDefault="00AA3CC2" w:rsidP="00AA3CC2">
            <w:pPr>
              <w:jc w:val="both"/>
              <w:rPr>
                <w:rFonts w:ascii="Arial" w:hAnsi="Arial"/>
                <w:sz w:val="24"/>
                <w:szCs w:val="24"/>
                <w:lang w:val="mn-MN" w:bidi="mn-Mong-MN"/>
              </w:rPr>
            </w:pP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>Ц.Цэнд-Аюуш (Мал эмнэлгийн газрын Мал эмнэлгийн үйлчилгээ, баталгаажуулалт, малын эм, дотоод хяналт хариуцсан улсын байцаагч)</w:t>
            </w:r>
          </w:p>
          <w:p w14:paraId="0CBBBC7D" w14:textId="0FA77D90" w:rsidR="00AA3CC2" w:rsidRPr="00030274" w:rsidRDefault="00AA3CC2" w:rsidP="00AA3CC2">
            <w:pPr>
              <w:jc w:val="both"/>
              <w:rPr>
                <w:rFonts w:ascii="Arial" w:hAnsi="Arial"/>
                <w:sz w:val="16"/>
                <w:szCs w:val="16"/>
                <w:lang w:val="mn-MN" w:bidi="mn-Mong-MN"/>
              </w:rPr>
            </w:pPr>
          </w:p>
        </w:tc>
      </w:tr>
      <w:tr w:rsidR="00AA3CC2" w:rsidRPr="00030274" w14:paraId="2FBB39AE" w14:textId="77777777" w:rsidTr="00AA3CC2">
        <w:tc>
          <w:tcPr>
            <w:tcW w:w="3964" w:type="dxa"/>
          </w:tcPr>
          <w:p w14:paraId="15895B60" w14:textId="77777777" w:rsidR="00AA3CC2" w:rsidRPr="00030274" w:rsidRDefault="00AA3CC2" w:rsidP="00AA3CC2">
            <w:pPr>
              <w:jc w:val="center"/>
              <w:rPr>
                <w:rFonts w:ascii="Arial" w:hAnsi="Arial"/>
                <w:szCs w:val="28"/>
                <w:lang w:val="mn-MN" w:bidi="mn-Mong-MN"/>
              </w:rPr>
            </w:pPr>
          </w:p>
        </w:tc>
        <w:tc>
          <w:tcPr>
            <w:tcW w:w="5381" w:type="dxa"/>
          </w:tcPr>
          <w:p w14:paraId="5A3123EA" w14:textId="2A3BBED9" w:rsidR="00AA3CC2" w:rsidRPr="00030274" w:rsidRDefault="00AA3CC2" w:rsidP="00AA3CC2">
            <w:pPr>
              <w:jc w:val="both"/>
              <w:rPr>
                <w:rFonts w:ascii="Arial" w:hAnsi="Arial"/>
                <w:sz w:val="24"/>
                <w:szCs w:val="24"/>
                <w:lang w:val="mn-MN" w:bidi="mn-Mong-MN"/>
              </w:rPr>
            </w:pP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>Б.Батцэцэг (Баян-Өндөр сумын ЗДТГ-ын Хүнс, жижиг дунд үйлдвэрлэл хариуцсан мэргэжилтэн)</w:t>
            </w:r>
          </w:p>
          <w:p w14:paraId="518328A6" w14:textId="77777777" w:rsidR="00AA3CC2" w:rsidRPr="00030274" w:rsidRDefault="00AA3CC2" w:rsidP="00AA3CC2">
            <w:pPr>
              <w:jc w:val="both"/>
              <w:rPr>
                <w:rFonts w:ascii="Arial" w:hAnsi="Arial"/>
                <w:sz w:val="16"/>
                <w:szCs w:val="16"/>
                <w:lang w:val="mn-MN" w:bidi="mn-Mong-MN"/>
              </w:rPr>
            </w:pPr>
          </w:p>
        </w:tc>
      </w:tr>
      <w:tr w:rsidR="00AA3CC2" w:rsidRPr="00030274" w14:paraId="4E814BB1" w14:textId="77777777" w:rsidTr="00AA3CC2">
        <w:tc>
          <w:tcPr>
            <w:tcW w:w="3964" w:type="dxa"/>
          </w:tcPr>
          <w:p w14:paraId="4E012B4F" w14:textId="77777777" w:rsidR="00AA3CC2" w:rsidRPr="00030274" w:rsidRDefault="00AA3CC2" w:rsidP="00AA3CC2">
            <w:pPr>
              <w:jc w:val="center"/>
              <w:rPr>
                <w:rFonts w:ascii="Arial" w:hAnsi="Arial"/>
                <w:szCs w:val="28"/>
                <w:lang w:val="mn-MN" w:bidi="mn-Mong-MN"/>
              </w:rPr>
            </w:pPr>
          </w:p>
        </w:tc>
        <w:tc>
          <w:tcPr>
            <w:tcW w:w="5381" w:type="dxa"/>
          </w:tcPr>
          <w:p w14:paraId="760F877B" w14:textId="77777777" w:rsidR="00AA3CC2" w:rsidRPr="00030274" w:rsidRDefault="00AA3CC2" w:rsidP="00AA3CC2">
            <w:pPr>
              <w:jc w:val="both"/>
              <w:rPr>
                <w:rFonts w:ascii="Arial" w:hAnsi="Arial"/>
                <w:sz w:val="24"/>
                <w:szCs w:val="24"/>
                <w:lang w:val="mn-MN" w:bidi="mn-Mong-MN"/>
              </w:rPr>
            </w:pP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>Ц.Өсөхжаргал (Баян-Өндөр сумын ЗДТГ-ын Худалдаа үйлдвэрлэл үйлчилгээ хариуцсан мэргэжилтэн)</w:t>
            </w:r>
          </w:p>
          <w:p w14:paraId="1DE753A9" w14:textId="60569E9B" w:rsidR="00AA3CC2" w:rsidRPr="00030274" w:rsidRDefault="00AA3CC2" w:rsidP="00AA3CC2">
            <w:pPr>
              <w:jc w:val="both"/>
              <w:rPr>
                <w:rFonts w:ascii="Arial" w:hAnsi="Arial"/>
                <w:sz w:val="16"/>
                <w:szCs w:val="16"/>
                <w:lang w:val="mn-MN" w:bidi="mn-Mong-MN"/>
              </w:rPr>
            </w:pPr>
          </w:p>
        </w:tc>
      </w:tr>
      <w:tr w:rsidR="00AA3CC2" w:rsidRPr="00030274" w14:paraId="2BB731CA" w14:textId="77777777" w:rsidTr="00AA3CC2">
        <w:tc>
          <w:tcPr>
            <w:tcW w:w="3964" w:type="dxa"/>
          </w:tcPr>
          <w:p w14:paraId="4BB309F5" w14:textId="77777777" w:rsidR="00AA3CC2" w:rsidRPr="00030274" w:rsidRDefault="00AA3CC2" w:rsidP="00AA3CC2">
            <w:pPr>
              <w:jc w:val="center"/>
              <w:rPr>
                <w:rFonts w:ascii="Arial" w:hAnsi="Arial"/>
                <w:szCs w:val="28"/>
                <w:lang w:val="mn-MN" w:bidi="mn-Mong-MN"/>
              </w:rPr>
            </w:pPr>
          </w:p>
        </w:tc>
        <w:tc>
          <w:tcPr>
            <w:tcW w:w="5381" w:type="dxa"/>
          </w:tcPr>
          <w:p w14:paraId="223D2692" w14:textId="4FE7EF00" w:rsidR="00AA3CC2" w:rsidRPr="00030274" w:rsidRDefault="00AA3CC2" w:rsidP="00AA3CC2">
            <w:pPr>
              <w:jc w:val="both"/>
              <w:rPr>
                <w:rFonts w:ascii="Arial" w:hAnsi="Arial"/>
                <w:sz w:val="24"/>
                <w:szCs w:val="24"/>
                <w:lang w:val="mn-MN" w:bidi="mn-Mong-MN"/>
              </w:rPr>
            </w:pP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>Л.Алтангэрэл (Жаргалант сумын ЗДТГ-ын Х</w:t>
            </w:r>
            <w:r w:rsidR="00F9396E" w:rsidRPr="00030274">
              <w:rPr>
                <w:rFonts w:ascii="Arial" w:hAnsi="Arial"/>
                <w:sz w:val="24"/>
                <w:szCs w:val="24"/>
                <w:lang w:val="mn-MN" w:bidi="mn-Mong-MN"/>
              </w:rPr>
              <w:t>өдөө аж ахуйн тасгийн</w:t>
            </w:r>
            <w:r w:rsidRPr="00030274">
              <w:rPr>
                <w:rFonts w:ascii="Arial" w:hAnsi="Arial"/>
                <w:sz w:val="24"/>
                <w:szCs w:val="24"/>
                <w:lang w:val="mn-MN" w:bidi="mn-Mong-MN"/>
              </w:rPr>
              <w:t xml:space="preserve"> дарга)</w:t>
            </w:r>
          </w:p>
          <w:p w14:paraId="2E91D578" w14:textId="77777777" w:rsidR="00AA3CC2" w:rsidRPr="00030274" w:rsidRDefault="00AA3CC2" w:rsidP="00AA3CC2">
            <w:pPr>
              <w:jc w:val="both"/>
              <w:rPr>
                <w:rFonts w:ascii="Arial" w:hAnsi="Arial"/>
                <w:sz w:val="16"/>
                <w:szCs w:val="16"/>
                <w:lang w:val="mn-MN" w:bidi="mn-Mong-MN"/>
              </w:rPr>
            </w:pPr>
          </w:p>
        </w:tc>
      </w:tr>
      <w:tr w:rsidR="00AA3CC2" w:rsidRPr="00030274" w14:paraId="598D5020" w14:textId="77777777" w:rsidTr="00AA3CC2">
        <w:trPr>
          <w:trHeight w:val="970"/>
        </w:trPr>
        <w:tc>
          <w:tcPr>
            <w:tcW w:w="3964" w:type="dxa"/>
          </w:tcPr>
          <w:p w14:paraId="56369247" w14:textId="454A3542" w:rsidR="00AA3CC2" w:rsidRPr="00030274" w:rsidRDefault="00AA3CC2" w:rsidP="00AA3CC2">
            <w:pPr>
              <w:jc w:val="both"/>
              <w:rPr>
                <w:rFonts w:ascii="Arial" w:hAnsi="Arial"/>
                <w:color w:val="000000" w:themeColor="text1"/>
                <w:sz w:val="24"/>
                <w:szCs w:val="32"/>
                <w:lang w:val="mn-MN" w:bidi="mn-Mong-MN"/>
              </w:rPr>
            </w:pPr>
            <w:r w:rsidRPr="00030274">
              <w:rPr>
                <w:rFonts w:ascii="Arial" w:hAnsi="Arial"/>
                <w:color w:val="000000" w:themeColor="text1"/>
                <w:sz w:val="24"/>
                <w:szCs w:val="32"/>
                <w:lang w:val="mn-MN" w:bidi="mn-Mong-MN"/>
              </w:rPr>
              <w:t>Нарийн бичгийн дарга:</w:t>
            </w:r>
          </w:p>
        </w:tc>
        <w:tc>
          <w:tcPr>
            <w:tcW w:w="5381" w:type="dxa"/>
          </w:tcPr>
          <w:p w14:paraId="069692E0" w14:textId="7033AA6D" w:rsidR="00AA3CC2" w:rsidRPr="00030274" w:rsidRDefault="00AA3CC2" w:rsidP="00AA3CC2">
            <w:pPr>
              <w:jc w:val="both"/>
              <w:rPr>
                <w:rFonts w:ascii="Arial" w:hAnsi="Arial"/>
                <w:color w:val="000000" w:themeColor="text1"/>
                <w:sz w:val="24"/>
                <w:szCs w:val="32"/>
                <w:lang w:val="mn-MN" w:bidi="mn-Mong-MN"/>
              </w:rPr>
            </w:pPr>
            <w:r w:rsidRPr="00030274">
              <w:rPr>
                <w:rFonts w:ascii="Arial" w:hAnsi="Arial"/>
                <w:color w:val="000000" w:themeColor="text1"/>
                <w:sz w:val="24"/>
                <w:szCs w:val="32"/>
                <w:lang w:val="mn-MN" w:bidi="mn-Mong-MN"/>
              </w:rPr>
              <w:t>Ж.Булган (Салбарын хяналт, зохицуулалтын хэлтсийн Мэдээлэл, харилцаа холбооны хяналтын улсын байцаагч</w:t>
            </w:r>
            <w:r w:rsidRPr="00030274">
              <w:rPr>
                <w:rFonts w:ascii="Arial" w:hAnsi="Arial"/>
                <w:i/>
                <w:iCs/>
                <w:color w:val="000000" w:themeColor="text1"/>
                <w:sz w:val="24"/>
                <w:szCs w:val="32"/>
                <w:lang w:val="mn-MN" w:bidi="mn-Mong-MN"/>
              </w:rPr>
              <w:t>)</w:t>
            </w:r>
          </w:p>
        </w:tc>
      </w:tr>
    </w:tbl>
    <w:p w14:paraId="2354697D" w14:textId="2D5E6A19" w:rsidR="00AA3CC2" w:rsidRPr="00030274" w:rsidRDefault="00AA3CC2" w:rsidP="00AA3CC2">
      <w:pPr>
        <w:spacing w:after="0" w:line="360" w:lineRule="auto"/>
        <w:jc w:val="both"/>
        <w:rPr>
          <w:rFonts w:ascii="Arial" w:hAnsi="Arial"/>
          <w:sz w:val="24"/>
          <w:szCs w:val="24"/>
          <w:lang w:val="mn-MN" w:bidi="mn-Mong-MN"/>
        </w:rPr>
      </w:pPr>
    </w:p>
    <w:p w14:paraId="785FB6B9" w14:textId="3D95ECBD" w:rsidR="00AA3CC2" w:rsidRPr="00030274" w:rsidRDefault="00AA3CC2" w:rsidP="00AA3CC2">
      <w:pPr>
        <w:spacing w:after="0" w:line="360" w:lineRule="auto"/>
        <w:ind w:left="2160" w:hanging="2160"/>
        <w:jc w:val="both"/>
        <w:rPr>
          <w:rFonts w:ascii="Arial" w:hAnsi="Arial"/>
          <w:sz w:val="24"/>
          <w:szCs w:val="24"/>
          <w:lang w:val="mn-MN" w:bidi="mn-Mong-MN"/>
        </w:rPr>
      </w:pPr>
      <w:r w:rsidRPr="00030274">
        <w:rPr>
          <w:rFonts w:ascii="Arial" w:hAnsi="Arial"/>
          <w:sz w:val="24"/>
          <w:szCs w:val="24"/>
          <w:lang w:val="mn-MN" w:bidi="mn-Mong-MN"/>
        </w:rPr>
        <w:tab/>
      </w:r>
    </w:p>
    <w:p w14:paraId="2E32D180" w14:textId="346F7D68" w:rsidR="002B127A" w:rsidRPr="00030274" w:rsidRDefault="002B127A" w:rsidP="00AA3CC2">
      <w:pPr>
        <w:spacing w:after="0" w:line="360" w:lineRule="auto"/>
        <w:ind w:left="2160" w:hanging="2160"/>
        <w:jc w:val="both"/>
        <w:rPr>
          <w:rFonts w:ascii="Arial" w:hAnsi="Arial"/>
          <w:sz w:val="24"/>
          <w:szCs w:val="24"/>
          <w:lang w:val="mn-MN" w:bidi="mn-Mong-MN"/>
        </w:rPr>
      </w:pPr>
    </w:p>
    <w:p w14:paraId="6714A89C" w14:textId="196507A9" w:rsidR="00F74BF5" w:rsidRPr="00030274" w:rsidRDefault="002B127A" w:rsidP="002B12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val="mn-MN" w:eastAsia="zh-CN"/>
        </w:rPr>
      </w:pPr>
      <w:r w:rsidRPr="00030274">
        <w:rPr>
          <w:rFonts w:ascii="Arial" w:hAnsi="Arial" w:cs="Arial"/>
          <w:sz w:val="24"/>
          <w:szCs w:val="24"/>
          <w:lang w:val="mn-MN"/>
        </w:rPr>
        <w:t>_ОО_</w:t>
      </w:r>
    </w:p>
    <w:p w14:paraId="1E954FB3" w14:textId="77777777" w:rsidR="00F74BF5" w:rsidRPr="00030274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030274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030274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030274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030274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030274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ACDEB8A" w14:textId="77777777" w:rsidR="00B21521" w:rsidRPr="00030274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78F4C26D" w14:textId="0EAE9A4B" w:rsidR="00C70C8C" w:rsidRPr="00030274" w:rsidRDefault="00C70C8C" w:rsidP="00B21521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</w:pPr>
      <w:r w:rsidRPr="00030274">
        <w:rPr>
          <w:rFonts w:ascii="Arial" w:hAnsi="Arial" w:cs="Arial"/>
          <w:sz w:val="24"/>
          <w:szCs w:val="24"/>
          <w:lang w:val="mn-MN"/>
        </w:rPr>
        <w:t>_ОО_</w:t>
      </w:r>
    </w:p>
    <w:p w14:paraId="3E931BBF" w14:textId="60D3BA25" w:rsidR="00C70C8C" w:rsidRPr="00030274" w:rsidRDefault="00C70C8C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030274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030274">
        <w:rPr>
          <w:rFonts w:ascii="Arial" w:hAnsi="Arial" w:cs="Arial"/>
          <w:sz w:val="24"/>
          <w:szCs w:val="24"/>
          <w:lang w:val="mn-MN"/>
        </w:rPr>
        <w:tab/>
      </w:r>
    </w:p>
    <w:p w14:paraId="6E209B09" w14:textId="77777777" w:rsidR="00C70C8C" w:rsidRPr="00030274" w:rsidRDefault="00C70C8C" w:rsidP="00C70C8C">
      <w:pPr>
        <w:ind w:left="5760" w:hanging="5040"/>
        <w:jc w:val="both"/>
        <w:rPr>
          <w:rFonts w:ascii="Arial" w:hAnsi="Arial" w:cs="Arial"/>
          <w:sz w:val="24"/>
          <w:szCs w:val="24"/>
          <w:lang w:val="mn-MN"/>
        </w:rPr>
      </w:pPr>
    </w:p>
    <w:p w14:paraId="0F4C00D5" w14:textId="77777777" w:rsidR="0029425E" w:rsidRPr="00030274" w:rsidRDefault="0029425E" w:rsidP="0029425E">
      <w:pPr>
        <w:spacing w:after="0" w:line="360" w:lineRule="auto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9B4757D" w14:textId="5BAA94D2" w:rsidR="00074F66" w:rsidRPr="00030274" w:rsidRDefault="007D0C5D" w:rsidP="007D0C5D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030274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="00EF11B7" w:rsidRPr="00030274">
        <w:rPr>
          <w:rFonts w:ascii="Arial" w:hAnsi="Arial" w:cs="Arial"/>
          <w:sz w:val="24"/>
          <w:szCs w:val="24"/>
          <w:lang w:val="mn-MN"/>
        </w:rPr>
        <w:t xml:space="preserve">   </w:t>
      </w:r>
      <w:r w:rsidRPr="00030274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1C5C28CB" w14:textId="77777777" w:rsidR="00D96119" w:rsidRPr="00030274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60389F8" w14:textId="77777777" w:rsidR="00D96119" w:rsidRPr="00030274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030274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030274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030274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1CE32891" w14:textId="77777777" w:rsidR="00F803D2" w:rsidRPr="0003027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030274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030274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030274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030274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030274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030274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030274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030274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030274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030274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030274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030274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030274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030274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030274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030274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030274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030274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274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5AD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4D43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550F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63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A3CC2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396E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2025-12-03T04:06:00Z</cp:lastPrinted>
  <dcterms:created xsi:type="dcterms:W3CDTF">2025-12-11T08:09:00Z</dcterms:created>
  <dcterms:modified xsi:type="dcterms:W3CDTF">2025-12-11T08:09:00Z</dcterms:modified>
</cp:coreProperties>
</file>